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450D5" w:rsidP="0052730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450D5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1022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450D5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0450D5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450D5" w:rsidR="00F413D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0450D5" w:rsidP="0052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0450D5" w:rsidP="0052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450D5" w:rsidP="0052730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450D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0450D5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6E361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450D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0450D5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450D5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450D5" w:rsidR="004A2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0450D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0450D5" w:rsidP="0052730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D84" w:rsidRPr="000450D5" w:rsidP="005273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0450D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0450D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0450D5" w:rsidP="005273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hAnsi="Times New Roman" w:cs="Times New Roman"/>
          <w:bCs/>
          <w:sz w:val="24"/>
          <w:szCs w:val="24"/>
        </w:rPr>
        <w:t>Субонова</w:t>
      </w:r>
      <w:r w:rsidRPr="000450D5">
        <w:rPr>
          <w:rFonts w:ascii="Times New Roman" w:hAnsi="Times New Roman" w:cs="Times New Roman"/>
          <w:bCs/>
          <w:sz w:val="24"/>
          <w:szCs w:val="24"/>
        </w:rPr>
        <w:t xml:space="preserve"> Р.У.</w:t>
      </w:r>
      <w:r w:rsidRPr="000450D5" w:rsidR="00A4407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450D5" w:rsidR="004A29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A4407A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0450D5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450D5" w:rsidR="00A4407A">
        <w:rPr>
          <w:rFonts w:ascii="Times New Roman" w:hAnsi="Times New Roman" w:cs="Times New Roman"/>
          <w:sz w:val="24"/>
          <w:szCs w:val="24"/>
        </w:rPr>
        <w:t xml:space="preserve">, </w:t>
      </w:r>
      <w:r w:rsidRPr="000450D5" w:rsidR="008B6D84">
        <w:rPr>
          <w:rFonts w:ascii="Times New Roman" w:hAnsi="Times New Roman" w:cs="Times New Roman"/>
          <w:sz w:val="24"/>
          <w:szCs w:val="24"/>
        </w:rPr>
        <w:t>зарегистрированного и</w:t>
      </w:r>
      <w:r w:rsidRPr="000450D5" w:rsidR="00A4407A">
        <w:rPr>
          <w:rFonts w:ascii="Times New Roman" w:hAnsi="Times New Roman" w:cs="Times New Roman"/>
          <w:sz w:val="24"/>
          <w:szCs w:val="24"/>
        </w:rPr>
        <w:t xml:space="preserve"> проживающе</w:t>
      </w:r>
      <w:r w:rsidRPr="000450D5" w:rsidR="00A06FD4">
        <w:rPr>
          <w:rFonts w:ascii="Times New Roman" w:hAnsi="Times New Roman" w:cs="Times New Roman"/>
          <w:sz w:val="24"/>
          <w:szCs w:val="24"/>
        </w:rPr>
        <w:t>го</w:t>
      </w:r>
      <w:r w:rsidRPr="000450D5" w:rsidR="00A4407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450D5" w:rsidR="00F86243">
        <w:rPr>
          <w:rFonts w:ascii="Times New Roman" w:hAnsi="Times New Roman" w:cs="Times New Roman"/>
          <w:sz w:val="24"/>
          <w:szCs w:val="24"/>
        </w:rPr>
        <w:t>,</w:t>
      </w:r>
      <w:r w:rsidRPr="000450D5" w:rsidR="00AC6C5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0450D5">
        <w:rPr>
          <w:rFonts w:ascii="Times New Roman" w:hAnsi="Times New Roman" w:cs="Times New Roman"/>
          <w:sz w:val="24"/>
          <w:szCs w:val="24"/>
        </w:rPr>
        <w:t>ные данные:</w:t>
      </w:r>
      <w:r w:rsidRPr="000450D5" w:rsidR="00AC6C56">
        <w:rPr>
          <w:rFonts w:ascii="Times New Roman" w:hAnsi="Times New Roman" w:cs="Times New Roman"/>
          <w:sz w:val="24"/>
          <w:szCs w:val="24"/>
        </w:rPr>
        <w:t xml:space="preserve"> 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450D5" w:rsidR="00AC6C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4F39" w:rsidRPr="000450D5" w:rsidP="005273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0450D5" w:rsidP="0052730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4A5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0450D5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Р.У.</w:t>
      </w:r>
      <w:r w:rsidRPr="000450D5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0450D5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27.02.2024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09.03.2024</w:t>
      </w:r>
      <w:r w:rsidRPr="000450D5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450D5" w:rsidR="00D076EE">
        <w:rPr>
          <w:rFonts w:ascii="Times New Roman" w:eastAsia="Times New Roman" w:hAnsi="Times New Roman" w:cs="Times New Roman"/>
          <w:sz w:val="24"/>
          <w:szCs w:val="24"/>
          <w:lang w:eastAsia="ar-SA"/>
        </w:rPr>
        <w:t>врученного</w:t>
      </w:r>
      <w:r w:rsidRPr="000450D5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0450D5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Pr="000450D5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27.02.2024</w:t>
      </w:r>
      <w:r w:rsidRPr="000450D5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A1DA4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hAnsi="Times New Roman" w:cs="Times New Roman"/>
          <w:sz w:val="24"/>
          <w:szCs w:val="24"/>
        </w:rPr>
        <w:t>В судебно</w:t>
      </w:r>
      <w:r w:rsidRPr="000450D5" w:rsidR="009564A5">
        <w:rPr>
          <w:rFonts w:ascii="Times New Roman" w:hAnsi="Times New Roman" w:cs="Times New Roman"/>
          <w:sz w:val="24"/>
          <w:szCs w:val="24"/>
        </w:rPr>
        <w:t>м</w:t>
      </w:r>
      <w:r w:rsidRPr="000450D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0450D5" w:rsidR="009564A5">
        <w:rPr>
          <w:rFonts w:ascii="Times New Roman" w:hAnsi="Times New Roman" w:cs="Times New Roman"/>
          <w:sz w:val="24"/>
          <w:szCs w:val="24"/>
        </w:rPr>
        <w:t>и</w:t>
      </w:r>
      <w:r w:rsidRPr="000450D5">
        <w:rPr>
          <w:rFonts w:ascii="Times New Roman" w:hAnsi="Times New Roman" w:cs="Times New Roman"/>
          <w:sz w:val="24"/>
          <w:szCs w:val="24"/>
        </w:rPr>
        <w:t xml:space="preserve"> </w:t>
      </w:r>
      <w:r w:rsidRPr="000450D5" w:rsidR="00527306">
        <w:rPr>
          <w:rFonts w:ascii="Times New Roman" w:hAnsi="Times New Roman" w:cs="Times New Roman"/>
          <w:sz w:val="24"/>
          <w:szCs w:val="24"/>
        </w:rPr>
        <w:t>Субонов Р.У.</w:t>
      </w:r>
      <w:r w:rsidRPr="000450D5" w:rsidR="009564A5">
        <w:rPr>
          <w:rFonts w:ascii="Times New Roman" w:hAnsi="Times New Roman" w:cs="Times New Roman"/>
          <w:sz w:val="24"/>
          <w:szCs w:val="24"/>
        </w:rPr>
        <w:t xml:space="preserve"> </w:t>
      </w:r>
      <w:r w:rsidRPr="000450D5">
        <w:rPr>
          <w:rFonts w:ascii="Times New Roman" w:hAnsi="Times New Roman" w:cs="Times New Roman"/>
          <w:sz w:val="24"/>
          <w:szCs w:val="24"/>
        </w:rPr>
        <w:t>вину в совершении</w:t>
      </w:r>
      <w:r w:rsidRPr="000450D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признал</w:t>
      </w:r>
      <w:r w:rsidRPr="000450D5" w:rsidR="00527306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564F39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</w:t>
      </w:r>
      <w:r w:rsidRPr="000450D5" w:rsidR="00BA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0450D5" w:rsidR="00BA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0450D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0450D5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F90EF6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450D5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0450D5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0450D5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0450D5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450D5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450D5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0450D5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90EF6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№ 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450D5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27.02.2024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 административному наказанию, предусмотренному </w:t>
      </w:r>
      <w:r w:rsidRPr="000450D5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450D5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18.9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0450D5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0450D5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09.03.2024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27306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0450D5" w:rsidR="00F90E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инспектора ОИК ОВМ</w:t>
      </w:r>
      <w:r w:rsidRPr="000450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0450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21.08.2024</w:t>
      </w:r>
      <w:r w:rsidRPr="000450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617DDC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0450D5" w:rsidR="00527306">
        <w:rPr>
          <w:rFonts w:ascii="Times New Roman" w:hAnsi="Times New Roman" w:cs="Times New Roman"/>
          <w:sz w:val="24"/>
          <w:szCs w:val="24"/>
          <w:lang w:eastAsia="ar-SA"/>
        </w:rPr>
        <w:t>Субонова Р.У.</w:t>
      </w:r>
      <w:r w:rsidRPr="000450D5" w:rsidR="00F90EF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450D5" w:rsidR="00527306">
        <w:rPr>
          <w:rFonts w:ascii="Times New Roman" w:hAnsi="Times New Roman" w:cs="Times New Roman"/>
          <w:sz w:val="24"/>
          <w:szCs w:val="24"/>
          <w:lang w:eastAsia="ar-SA"/>
        </w:rPr>
        <w:t>21.08.2024;</w:t>
      </w:r>
    </w:p>
    <w:p w:rsidR="00617DDC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450D5" w:rsidR="0008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0450D5" w:rsidR="0086755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физическое лицо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A1A6B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- чек-ордером от 08.0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уплате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Субоновым Р.У.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в размере </w:t>
      </w:r>
      <w:r w:rsidRPr="000450D5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 00 копеек. </w:t>
      </w:r>
    </w:p>
    <w:p w:rsidR="00564F39" w:rsidRPr="000450D5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0450D5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450D5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еченным к административной ответственности, в банк.</w:t>
      </w:r>
    </w:p>
    <w:p w:rsidR="00527306" w:rsidRPr="000450D5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последним днем оплаты штрафа Субоновым Р.У.</w:t>
      </w:r>
      <w:r w:rsidRPr="000450D5" w:rsidR="00A04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450D5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0450D5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450D5" w:rsidR="00EA1A6B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0450D5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450D5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</w:p>
    <w:p w:rsidR="00617DDC" w:rsidRPr="000450D5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045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hAnsi="Times New Roman" w:cs="Times New Roman"/>
          <w:sz w:val="24"/>
          <w:szCs w:val="24"/>
        </w:rPr>
        <w:t>08.</w:t>
      </w:r>
      <w:r w:rsidRPr="000450D5" w:rsidR="00527306">
        <w:rPr>
          <w:rFonts w:ascii="Times New Roman" w:hAnsi="Times New Roman" w:cs="Times New Roman"/>
          <w:sz w:val="24"/>
          <w:szCs w:val="24"/>
        </w:rPr>
        <w:t>07</w:t>
      </w:r>
      <w:r w:rsidRPr="000450D5">
        <w:rPr>
          <w:rFonts w:ascii="Times New Roman" w:hAnsi="Times New Roman" w:cs="Times New Roman"/>
          <w:sz w:val="24"/>
          <w:szCs w:val="24"/>
        </w:rPr>
        <w:t>.</w:t>
      </w:r>
      <w:r w:rsidRPr="000450D5" w:rsidR="00527306">
        <w:rPr>
          <w:rFonts w:ascii="Times New Roman" w:hAnsi="Times New Roman" w:cs="Times New Roman"/>
          <w:sz w:val="24"/>
          <w:szCs w:val="24"/>
        </w:rPr>
        <w:t>2024</w:t>
      </w:r>
      <w:r w:rsidRPr="000450D5">
        <w:rPr>
          <w:rFonts w:ascii="Times New Roman" w:hAnsi="Times New Roman" w:cs="Times New Roman"/>
          <w:sz w:val="24"/>
          <w:szCs w:val="24"/>
        </w:rPr>
        <w:t xml:space="preserve"> уплатил административный штраф в сумме </w:t>
      </w:r>
      <w:r w:rsidRPr="000450D5" w:rsidR="00381B17">
        <w:rPr>
          <w:rFonts w:ascii="Times New Roman" w:hAnsi="Times New Roman" w:cs="Times New Roman"/>
          <w:sz w:val="24"/>
          <w:szCs w:val="24"/>
        </w:rPr>
        <w:t>2000</w:t>
      </w:r>
      <w:r w:rsidRPr="000450D5">
        <w:rPr>
          <w:rFonts w:ascii="Times New Roman" w:hAnsi="Times New Roman" w:cs="Times New Roman"/>
          <w:sz w:val="24"/>
          <w:szCs w:val="24"/>
        </w:rPr>
        <w:t xml:space="preserve"> рублей 00 копеек, по пост</w:t>
      </w:r>
      <w:r w:rsidRPr="000450D5" w:rsidR="00BC2B8E">
        <w:rPr>
          <w:rFonts w:ascii="Times New Roman" w:hAnsi="Times New Roman" w:cs="Times New Roman"/>
          <w:sz w:val="24"/>
          <w:szCs w:val="24"/>
        </w:rPr>
        <w:t>ановлению №</w:t>
      </w:r>
      <w:r w:rsidRPr="000450D5" w:rsidR="00381B17">
        <w:rPr>
          <w:rFonts w:ascii="Times New Roman" w:hAnsi="Times New Roman" w:cs="Times New Roman"/>
          <w:sz w:val="24"/>
          <w:szCs w:val="24"/>
        </w:rPr>
        <w:t>000168</w:t>
      </w:r>
      <w:r w:rsidRPr="000450D5" w:rsidR="00BC2B8E">
        <w:rPr>
          <w:rFonts w:ascii="Times New Roman" w:hAnsi="Times New Roman" w:cs="Times New Roman"/>
          <w:sz w:val="24"/>
          <w:szCs w:val="24"/>
        </w:rPr>
        <w:t xml:space="preserve"> от </w:t>
      </w:r>
      <w:r w:rsidRPr="000450D5" w:rsidR="00381B17">
        <w:rPr>
          <w:rFonts w:ascii="Times New Roman" w:hAnsi="Times New Roman" w:cs="Times New Roman"/>
          <w:sz w:val="24"/>
          <w:szCs w:val="24"/>
        </w:rPr>
        <w:t>27.02.2024</w:t>
      </w:r>
      <w:r w:rsidRPr="000450D5">
        <w:rPr>
          <w:rFonts w:ascii="Times New Roman" w:hAnsi="Times New Roman" w:cs="Times New Roman"/>
          <w:sz w:val="24"/>
          <w:szCs w:val="24"/>
        </w:rPr>
        <w:t>, то есть штраф был уплачен позднее установленного законом срока.</w:t>
      </w:r>
    </w:p>
    <w:p w:rsidR="004A2949" w:rsidRPr="000450D5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0450D5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50D5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0450D5" w:rsidR="00A04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50D5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0450D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0450D5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0450D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4A2949" w:rsidRPr="000450D5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</w:t>
      </w:r>
      <w:r w:rsidRPr="000450D5">
        <w:rPr>
          <w:rFonts w:ascii="Times New Roman" w:hAnsi="Times New Roman" w:cs="Times New Roman"/>
          <w:sz w:val="24"/>
          <w:szCs w:val="24"/>
        </w:rPr>
        <w:t xml:space="preserve">итывает характер совершенного административного правонарушения, личность </w:t>
      </w:r>
      <w:r w:rsidRPr="000450D5" w:rsidR="00527306">
        <w:rPr>
          <w:rFonts w:ascii="Times New Roman" w:hAnsi="Times New Roman" w:cs="Times New Roman"/>
          <w:sz w:val="24"/>
          <w:szCs w:val="24"/>
        </w:rPr>
        <w:t>Субонова Р.У.</w:t>
      </w:r>
      <w:r w:rsidRPr="000450D5">
        <w:rPr>
          <w:rFonts w:ascii="Times New Roman" w:hAnsi="Times New Roman" w:cs="Times New Roman"/>
          <w:sz w:val="24"/>
          <w:szCs w:val="24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0450D5">
        <w:rPr>
          <w:rFonts w:ascii="Times New Roman" w:hAnsi="Times New Roman" w:cs="Times New Roman"/>
          <w:sz w:val="24"/>
          <w:szCs w:val="24"/>
        </w:rPr>
        <w:t>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0450D5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</w:t>
      </w:r>
      <w:r w:rsidRPr="000450D5">
        <w:rPr>
          <w:rFonts w:ascii="Times New Roman" w:hAnsi="Times New Roman" w:cs="Times New Roman"/>
          <w:sz w:val="24"/>
          <w:szCs w:val="24"/>
        </w:rPr>
        <w:t>2.2 Кодекса Российской Федерации об административных правонарушениях, мировой судья,</w:t>
      </w:r>
    </w:p>
    <w:p w:rsidR="00282227" w:rsidRPr="000450D5" w:rsidP="005273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450D5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0450D5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7306" w:rsidRPr="000450D5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D5">
        <w:rPr>
          <w:rFonts w:ascii="Times New Roman" w:hAnsi="Times New Roman" w:cs="Times New Roman"/>
          <w:bCs/>
          <w:sz w:val="24"/>
          <w:szCs w:val="24"/>
        </w:rPr>
        <w:t>Субонова</w:t>
      </w:r>
      <w:r w:rsidRPr="000450D5">
        <w:rPr>
          <w:rFonts w:ascii="Times New Roman" w:hAnsi="Times New Roman" w:cs="Times New Roman"/>
          <w:bCs/>
          <w:sz w:val="24"/>
          <w:szCs w:val="24"/>
        </w:rPr>
        <w:t xml:space="preserve"> Р.У.</w:t>
      </w:r>
      <w:r w:rsidRPr="000450D5">
        <w:rPr>
          <w:rFonts w:ascii="Times New Roman" w:hAnsi="Times New Roman" w:cs="Times New Roman"/>
          <w:sz w:val="24"/>
          <w:szCs w:val="24"/>
        </w:rPr>
        <w:t xml:space="preserve"> </w:t>
      </w:r>
      <w:r w:rsidRPr="000450D5" w:rsidR="00A06FD4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0450D5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0450D5" w:rsidR="00A06FD4">
        <w:rPr>
          <w:rFonts w:ascii="Times New Roman" w:hAnsi="Times New Roman" w:cs="Times New Roman"/>
          <w:sz w:val="24"/>
          <w:szCs w:val="24"/>
        </w:rPr>
        <w:t>ему</w:t>
      </w:r>
      <w:r w:rsidRPr="000450D5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450D5" w:rsidR="008B6D84">
        <w:rPr>
          <w:rFonts w:ascii="Times New Roman" w:hAnsi="Times New Roman" w:cs="Times New Roman"/>
          <w:sz w:val="24"/>
          <w:szCs w:val="24"/>
        </w:rPr>
        <w:t>4</w:t>
      </w:r>
      <w:r w:rsidRPr="000450D5">
        <w:rPr>
          <w:rFonts w:ascii="Times New Roman" w:hAnsi="Times New Roman" w:cs="Times New Roman"/>
          <w:sz w:val="24"/>
          <w:szCs w:val="24"/>
        </w:rPr>
        <w:t xml:space="preserve"> </w:t>
      </w:r>
      <w:r w:rsidRPr="000450D5" w:rsidR="00381B17">
        <w:rPr>
          <w:rFonts w:ascii="Times New Roman" w:hAnsi="Times New Roman" w:cs="Times New Roman"/>
          <w:sz w:val="24"/>
          <w:szCs w:val="24"/>
        </w:rPr>
        <w:t>000</w:t>
      </w:r>
      <w:r w:rsidRPr="000450D5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0450D5" w:rsidR="008B6D84">
        <w:rPr>
          <w:rFonts w:ascii="Times New Roman" w:hAnsi="Times New Roman" w:cs="Times New Roman"/>
          <w:sz w:val="24"/>
          <w:szCs w:val="24"/>
        </w:rPr>
        <w:t>четыре</w:t>
      </w:r>
      <w:r w:rsidRPr="000450D5" w:rsidR="00AD2B22">
        <w:rPr>
          <w:rFonts w:ascii="Times New Roman" w:hAnsi="Times New Roman" w:cs="Times New Roman"/>
          <w:sz w:val="24"/>
          <w:szCs w:val="24"/>
        </w:rPr>
        <w:t xml:space="preserve"> </w:t>
      </w:r>
      <w:r w:rsidRPr="000450D5" w:rsidR="00212854">
        <w:rPr>
          <w:rFonts w:ascii="Times New Roman" w:hAnsi="Times New Roman" w:cs="Times New Roman"/>
          <w:sz w:val="24"/>
          <w:szCs w:val="24"/>
        </w:rPr>
        <w:t>тысяч</w:t>
      </w:r>
      <w:r w:rsidRPr="000450D5" w:rsidR="008B6D84">
        <w:rPr>
          <w:rFonts w:ascii="Times New Roman" w:hAnsi="Times New Roman" w:cs="Times New Roman"/>
          <w:sz w:val="24"/>
          <w:szCs w:val="24"/>
        </w:rPr>
        <w:t>и</w:t>
      </w:r>
      <w:r w:rsidRPr="000450D5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7306" w:rsidRPr="000450D5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D5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Ханты-Мансийскому автономному округу - Ю</w:t>
      </w:r>
      <w:r w:rsidRPr="000450D5">
        <w:rPr>
          <w:rFonts w:ascii="Times New Roman" w:hAnsi="Times New Roman" w:cs="Times New Roman"/>
          <w:sz w:val="24"/>
          <w:szCs w:val="24"/>
        </w:rPr>
        <w:t xml:space="preserve">гре (Департамент административного обеспечения Ханты-Мансийского автономного округа - Югры, л/с </w:t>
      </w:r>
      <w:r w:rsidRPr="000450D5">
        <w:rPr>
          <w:rFonts w:ascii="Times New Roman" w:hAnsi="Times New Roman" w:cs="Times New Roman"/>
          <w:sz w:val="24"/>
          <w:szCs w:val="24"/>
          <w:lang w:bidi="en-US"/>
        </w:rPr>
        <w:t xml:space="preserve">04872D08080), </w:t>
      </w:r>
      <w:r w:rsidRPr="000450D5">
        <w:rPr>
          <w:rFonts w:ascii="Times New Roman" w:hAnsi="Times New Roman" w:cs="Times New Roman"/>
          <w:sz w:val="24"/>
          <w:szCs w:val="24"/>
        </w:rPr>
        <w:t>наименование банка РКЦ Ханты- Мансийск//УФК по Ханты-Мансийскому автономному округу, номер счета получателя 03100643000000018700, номер кор./сч. б</w:t>
      </w:r>
      <w:r w:rsidRPr="000450D5">
        <w:rPr>
          <w:rFonts w:ascii="Times New Roman" w:hAnsi="Times New Roman" w:cs="Times New Roman"/>
          <w:sz w:val="24"/>
          <w:szCs w:val="24"/>
        </w:rPr>
        <w:t>анка получателя платежа 40102810245370000007, БИК 007162163, ПНИ 8601073664, КПП 860101001, ОКТМО 71874000 КБК 72011601203019000140, УИН 04123654004050</w:t>
      </w:r>
      <w:r w:rsidRPr="000450D5" w:rsidR="00381B17">
        <w:rPr>
          <w:rFonts w:ascii="Times New Roman" w:hAnsi="Times New Roman" w:cs="Times New Roman"/>
          <w:sz w:val="24"/>
          <w:szCs w:val="24"/>
        </w:rPr>
        <w:t>10222420101</w:t>
      </w:r>
      <w:r w:rsidRPr="000450D5">
        <w:rPr>
          <w:rFonts w:ascii="Times New Roman" w:hAnsi="Times New Roman" w:cs="Times New Roman"/>
          <w:sz w:val="24"/>
          <w:szCs w:val="24"/>
        </w:rPr>
        <w:t>.</w:t>
      </w:r>
    </w:p>
    <w:p w:rsidR="00282227" w:rsidRPr="000450D5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D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450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0450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0450D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0450D5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D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0450D5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0450D5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</w:t>
      </w:r>
      <w:r w:rsidRPr="00045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DE5" w:rsidRPr="000450D5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0450D5" w:rsidP="000450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0D5">
        <w:rPr>
          <w:rFonts w:ascii="Times New Roman" w:hAnsi="Times New Roman" w:cs="Times New Roman"/>
          <w:sz w:val="24"/>
          <w:szCs w:val="24"/>
        </w:rPr>
        <w:t xml:space="preserve">                Мировой судья                      </w:t>
      </w:r>
      <w:r w:rsidRPr="000450D5">
        <w:rPr>
          <w:rFonts w:ascii="Times New Roman" w:hAnsi="Times New Roman" w:cs="Times New Roman"/>
          <w:sz w:val="24"/>
          <w:szCs w:val="24"/>
        </w:rPr>
        <w:t xml:space="preserve">                                      Т.П. Постовалова</w:t>
      </w:r>
    </w:p>
    <w:p w:rsidR="00867559" w:rsidRPr="000450D5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6FD4" w:rsidRPr="000450D5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0450D5" w:rsidP="0052730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0D5">
        <w:rPr>
          <w:rFonts w:ascii="Times New Roman" w:hAnsi="Times New Roman" w:cs="Times New Roman"/>
          <w:sz w:val="24"/>
          <w:szCs w:val="24"/>
        </w:rPr>
        <w:t xml:space="preserve"> </w:t>
      </w:r>
      <w:r w:rsidRPr="000450D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5273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50D5"/>
    <w:rsid w:val="00063CA1"/>
    <w:rsid w:val="00080AC0"/>
    <w:rsid w:val="000816EE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86598"/>
    <w:rsid w:val="001916A5"/>
    <w:rsid w:val="001A1A56"/>
    <w:rsid w:val="001A3511"/>
    <w:rsid w:val="001B3E84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5798D"/>
    <w:rsid w:val="00265F9F"/>
    <w:rsid w:val="00267AC9"/>
    <w:rsid w:val="00282227"/>
    <w:rsid w:val="002B21C8"/>
    <w:rsid w:val="002B37F4"/>
    <w:rsid w:val="002C6682"/>
    <w:rsid w:val="002D497E"/>
    <w:rsid w:val="00303504"/>
    <w:rsid w:val="00310BD7"/>
    <w:rsid w:val="00315C98"/>
    <w:rsid w:val="003220F4"/>
    <w:rsid w:val="00344A11"/>
    <w:rsid w:val="0036073F"/>
    <w:rsid w:val="0037419C"/>
    <w:rsid w:val="00381012"/>
    <w:rsid w:val="00381B17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A2949"/>
    <w:rsid w:val="004B1127"/>
    <w:rsid w:val="004E00A1"/>
    <w:rsid w:val="004E3089"/>
    <w:rsid w:val="004E532A"/>
    <w:rsid w:val="004E5B46"/>
    <w:rsid w:val="004E68F5"/>
    <w:rsid w:val="004F6340"/>
    <w:rsid w:val="004F6EE5"/>
    <w:rsid w:val="005202AF"/>
    <w:rsid w:val="00521614"/>
    <w:rsid w:val="00527306"/>
    <w:rsid w:val="00561642"/>
    <w:rsid w:val="00564F39"/>
    <w:rsid w:val="005709EC"/>
    <w:rsid w:val="00584F49"/>
    <w:rsid w:val="00592BC2"/>
    <w:rsid w:val="005A13DB"/>
    <w:rsid w:val="005A1DA4"/>
    <w:rsid w:val="005A31B8"/>
    <w:rsid w:val="005A3817"/>
    <w:rsid w:val="005D1C05"/>
    <w:rsid w:val="005E3F8A"/>
    <w:rsid w:val="005E7E47"/>
    <w:rsid w:val="005F1D1A"/>
    <w:rsid w:val="006162DE"/>
    <w:rsid w:val="00617DDC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A705B"/>
    <w:rsid w:val="006B11FD"/>
    <w:rsid w:val="006B1434"/>
    <w:rsid w:val="006D2E35"/>
    <w:rsid w:val="006E361A"/>
    <w:rsid w:val="00721716"/>
    <w:rsid w:val="00721BDC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D2FD3"/>
    <w:rsid w:val="007E477D"/>
    <w:rsid w:val="008069D1"/>
    <w:rsid w:val="00822FEF"/>
    <w:rsid w:val="00840D45"/>
    <w:rsid w:val="00862BEC"/>
    <w:rsid w:val="00866B9D"/>
    <w:rsid w:val="00867559"/>
    <w:rsid w:val="008A7186"/>
    <w:rsid w:val="008B6D84"/>
    <w:rsid w:val="00906E97"/>
    <w:rsid w:val="00912345"/>
    <w:rsid w:val="0093744A"/>
    <w:rsid w:val="00940B41"/>
    <w:rsid w:val="00943DDE"/>
    <w:rsid w:val="00953B2E"/>
    <w:rsid w:val="009564A5"/>
    <w:rsid w:val="00974E15"/>
    <w:rsid w:val="009866C4"/>
    <w:rsid w:val="009A4124"/>
    <w:rsid w:val="009A5621"/>
    <w:rsid w:val="009C4525"/>
    <w:rsid w:val="009D5877"/>
    <w:rsid w:val="00A04DE5"/>
    <w:rsid w:val="00A06FD4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6C56"/>
    <w:rsid w:val="00AD2B22"/>
    <w:rsid w:val="00AF63AD"/>
    <w:rsid w:val="00B030DF"/>
    <w:rsid w:val="00B1160C"/>
    <w:rsid w:val="00B219C3"/>
    <w:rsid w:val="00B32FAC"/>
    <w:rsid w:val="00B340D4"/>
    <w:rsid w:val="00B4190E"/>
    <w:rsid w:val="00B45AF8"/>
    <w:rsid w:val="00B5674D"/>
    <w:rsid w:val="00B629C7"/>
    <w:rsid w:val="00B8005F"/>
    <w:rsid w:val="00BA4AE9"/>
    <w:rsid w:val="00BC2B8E"/>
    <w:rsid w:val="00BD1DD6"/>
    <w:rsid w:val="00BE5AD5"/>
    <w:rsid w:val="00C12010"/>
    <w:rsid w:val="00C326CA"/>
    <w:rsid w:val="00C32E29"/>
    <w:rsid w:val="00C47183"/>
    <w:rsid w:val="00C50642"/>
    <w:rsid w:val="00C658C1"/>
    <w:rsid w:val="00C926AD"/>
    <w:rsid w:val="00C943C5"/>
    <w:rsid w:val="00CA1177"/>
    <w:rsid w:val="00CB699A"/>
    <w:rsid w:val="00CD67FC"/>
    <w:rsid w:val="00CE157F"/>
    <w:rsid w:val="00D076EE"/>
    <w:rsid w:val="00D2352B"/>
    <w:rsid w:val="00D473FC"/>
    <w:rsid w:val="00D57AF0"/>
    <w:rsid w:val="00D72AA4"/>
    <w:rsid w:val="00D87D9E"/>
    <w:rsid w:val="00DD5512"/>
    <w:rsid w:val="00DE6100"/>
    <w:rsid w:val="00DE6C2E"/>
    <w:rsid w:val="00E05FFC"/>
    <w:rsid w:val="00E31169"/>
    <w:rsid w:val="00E47A02"/>
    <w:rsid w:val="00E75934"/>
    <w:rsid w:val="00E86402"/>
    <w:rsid w:val="00EA1A6B"/>
    <w:rsid w:val="00EB635B"/>
    <w:rsid w:val="00EB6A09"/>
    <w:rsid w:val="00EC02B8"/>
    <w:rsid w:val="00EC58CC"/>
    <w:rsid w:val="00EC7D33"/>
    <w:rsid w:val="00EE566B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90EF6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90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0">
    <w:name w:val="Основной текст_"/>
    <w:basedOn w:val="DefaultParagraphFont"/>
    <w:link w:val="21"/>
    <w:rsid w:val="004E5B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Normal"/>
    <w:link w:val="a0"/>
    <w:rsid w:val="004E5B46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9A16-A674-484B-9239-ACB8AC9B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